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7C10751A" w14:textId="77777777" w:rsidTr="00B94F2D">
        <w:trPr>
          <w:trHeight w:val="649"/>
        </w:trPr>
        <w:tc>
          <w:tcPr>
            <w:tcW w:w="9016" w:type="dxa"/>
          </w:tcPr>
          <w:p w14:paraId="5DAC5757" w14:textId="77777777" w:rsidR="00B94F2D" w:rsidRDefault="00B94F2D" w:rsidP="00B94F2D">
            <w:r>
              <w:t>If control measures aren’t implemented and effective</w:t>
            </w:r>
          </w:p>
          <w:p w14:paraId="379F79CD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370CE4">
              <w:t>50</w:t>
            </w:r>
            <w:r w:rsidR="00843E98">
              <w:t xml:space="preserve"> ): Severity(</w:t>
            </w:r>
            <w:r w:rsidR="00370CE4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370CE4">
              <w:t>10</w:t>
            </w:r>
            <w:r w:rsidR="00843E98">
              <w:t xml:space="preserve"> </w:t>
            </w:r>
            <w:r>
              <w:t>)</w:t>
            </w:r>
          </w:p>
        </w:tc>
      </w:tr>
    </w:tbl>
    <w:p w14:paraId="1E69592A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2AD6ED9E" w14:textId="77777777" w:rsidTr="002A5D50">
        <w:trPr>
          <w:trHeight w:val="2577"/>
        </w:trPr>
        <w:tc>
          <w:tcPr>
            <w:tcW w:w="3005" w:type="dxa"/>
          </w:tcPr>
          <w:p w14:paraId="4A8E575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51B91EC3" w14:textId="3E79554D" w:rsidR="00370CE4" w:rsidRDefault="00370CE4" w:rsidP="00370CE4">
            <w:r>
              <w:t>• All c</w:t>
            </w:r>
            <w:r w:rsidR="000E4F76">
              <w:t>lub members</w:t>
            </w:r>
          </w:p>
          <w:p w14:paraId="45DDF23C" w14:textId="77777777" w:rsidR="00370CE4" w:rsidRDefault="00370CE4" w:rsidP="00370CE4">
            <w:r>
              <w:t>• Contractors</w:t>
            </w:r>
          </w:p>
          <w:p w14:paraId="6EA2C801" w14:textId="77777777" w:rsidR="004C193D" w:rsidRDefault="00370CE4" w:rsidP="00370CE4">
            <w:r>
              <w:t>• Visitors/guests</w:t>
            </w:r>
          </w:p>
        </w:tc>
        <w:tc>
          <w:tcPr>
            <w:tcW w:w="3005" w:type="dxa"/>
          </w:tcPr>
          <w:p w14:paraId="75DFB0E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219215A3" w14:textId="77777777" w:rsidR="00370CE4" w:rsidRDefault="00370CE4" w:rsidP="00370CE4">
            <w:r>
              <w:t>• Impact injuries</w:t>
            </w:r>
          </w:p>
          <w:p w14:paraId="7C54DCF6" w14:textId="77777777" w:rsidR="00370CE4" w:rsidRDefault="00370CE4" w:rsidP="00370CE4">
            <w:r>
              <w:t>• Crush injuries</w:t>
            </w:r>
          </w:p>
          <w:p w14:paraId="5EADC5E5" w14:textId="77777777" w:rsidR="00370CE4" w:rsidRDefault="00370CE4" w:rsidP="00370CE4">
            <w:r>
              <w:t>• Ligament/tendon/</w:t>
            </w:r>
          </w:p>
          <w:p w14:paraId="4B8DDE33" w14:textId="77777777" w:rsidR="00370CE4" w:rsidRDefault="00370CE4" w:rsidP="00370CE4">
            <w:r>
              <w:t>muscle damage</w:t>
            </w:r>
          </w:p>
          <w:p w14:paraId="1C92159C" w14:textId="77777777" w:rsidR="004C193D" w:rsidRDefault="00370CE4" w:rsidP="00370CE4">
            <w:r>
              <w:t>• Fractures/dislocations</w:t>
            </w:r>
          </w:p>
          <w:p w14:paraId="2B53B54D" w14:textId="77777777" w:rsidR="00370CE4" w:rsidRDefault="00370CE4" w:rsidP="00370CE4">
            <w:r>
              <w:t xml:space="preserve">• head injuries resulting in </w:t>
            </w:r>
            <w:r w:rsidR="002A5D50" w:rsidRPr="002A5D50">
              <w:t>unconscious</w:t>
            </w:r>
          </w:p>
          <w:p w14:paraId="455F0438" w14:textId="77777777" w:rsidR="00370CE4" w:rsidRDefault="00370CE4" w:rsidP="00370CE4"/>
        </w:tc>
        <w:tc>
          <w:tcPr>
            <w:tcW w:w="3006" w:type="dxa"/>
          </w:tcPr>
          <w:p w14:paraId="6931A97D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14015C0" w14:textId="77777777" w:rsidR="002A5D50" w:rsidRDefault="002A5D50" w:rsidP="002A5D50">
            <w:r>
              <w:t>• Use of ladders and steps</w:t>
            </w:r>
          </w:p>
          <w:p w14:paraId="028F2B77" w14:textId="77777777" w:rsidR="004C193D" w:rsidRDefault="002A5D50" w:rsidP="002A5D50">
            <w:r>
              <w:t>• Storage of ladders and steps</w:t>
            </w:r>
          </w:p>
          <w:p w14:paraId="498316FF" w14:textId="77777777" w:rsidR="002A5D50" w:rsidRDefault="002A5D50" w:rsidP="002A5D50">
            <w:r>
              <w:t>• cleaning above baths</w:t>
            </w:r>
          </w:p>
          <w:p w14:paraId="45161945" w14:textId="77777777" w:rsidR="002A5D50" w:rsidRDefault="002A5D50" w:rsidP="002A5D50">
            <w:r>
              <w:t xml:space="preserve">• cleaning areas above head height </w:t>
            </w:r>
          </w:p>
          <w:p w14:paraId="7BD4345E" w14:textId="77777777" w:rsidR="002A5D50" w:rsidRDefault="002A5D50" w:rsidP="002A5D50">
            <w:r>
              <w:t xml:space="preserve">• using chairs incorrectly or to stand on </w:t>
            </w:r>
          </w:p>
          <w:p w14:paraId="16EA0538" w14:textId="77777777" w:rsidR="002A5D50" w:rsidRDefault="002A5D50" w:rsidP="002A5D50"/>
        </w:tc>
      </w:tr>
    </w:tbl>
    <w:p w14:paraId="126689B0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BC7D160" w14:textId="77777777" w:rsidTr="00B94F2D">
        <w:trPr>
          <w:trHeight w:val="4621"/>
        </w:trPr>
        <w:tc>
          <w:tcPr>
            <w:tcW w:w="9016" w:type="dxa"/>
          </w:tcPr>
          <w:p w14:paraId="02BCDCC3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226DE4AE" w14:textId="77777777" w:rsidR="002A5D50" w:rsidRDefault="002A5D50" w:rsidP="002A5D50">
            <w:r>
              <w:t>• Take care at all times.</w:t>
            </w:r>
          </w:p>
          <w:p w14:paraId="6CEAB7C2" w14:textId="65E79359" w:rsidR="002A5D50" w:rsidRDefault="002A5D50" w:rsidP="002A5D50">
            <w:r>
              <w:t xml:space="preserve">• Only trained </w:t>
            </w:r>
            <w:r w:rsidR="000E4F76">
              <w:t>personnel</w:t>
            </w:r>
            <w:r>
              <w:t xml:space="preserve"> are permitted to use such equipment.</w:t>
            </w:r>
          </w:p>
          <w:p w14:paraId="03988870" w14:textId="77777777" w:rsidR="002A5D50" w:rsidRDefault="002A5D50" w:rsidP="002A5D50">
            <w:r>
              <w:t>• Checks on structure of equipment – inspect before use to check for damaged rungs, legs, struts.</w:t>
            </w:r>
          </w:p>
          <w:p w14:paraId="0DB6E704" w14:textId="77777777" w:rsidR="002A5D50" w:rsidRDefault="002A5D50" w:rsidP="002A5D50">
            <w:r>
              <w:t>• Use appropriate equipment for situation.</w:t>
            </w:r>
          </w:p>
          <w:p w14:paraId="3CC92C04" w14:textId="77777777" w:rsidR="002A5D50" w:rsidRDefault="002A5D50" w:rsidP="002A5D50">
            <w:r>
              <w:t>• Stools or chairs must not be used to access high areas.</w:t>
            </w:r>
          </w:p>
          <w:p w14:paraId="0CAA6BB3" w14:textId="77777777" w:rsidR="002A5D50" w:rsidRDefault="002A5D50" w:rsidP="002A5D50">
            <w:r>
              <w:t>• Use on firm flat base which must also be dry.</w:t>
            </w:r>
          </w:p>
          <w:p w14:paraId="00F26821" w14:textId="77777777" w:rsidR="002A5D50" w:rsidRDefault="002A5D50" w:rsidP="002A5D50">
            <w:r>
              <w:t>• Take care when sitting near doors - avoid such areas or provide protection.</w:t>
            </w:r>
          </w:p>
          <w:p w14:paraId="6E917302" w14:textId="77777777" w:rsidR="002A5D50" w:rsidRDefault="002A5D50" w:rsidP="002A5D50">
            <w:r>
              <w:t>• Open steps fully and put any support or latches in place.</w:t>
            </w:r>
          </w:p>
          <w:p w14:paraId="5CF5F655" w14:textId="77777777" w:rsidR="002A5D50" w:rsidRDefault="002A5D50" w:rsidP="002A5D50">
            <w:r>
              <w:t>• Use ladders at correct angle, the ratio should be 1:4 i.e. one out and four up.</w:t>
            </w:r>
          </w:p>
          <w:p w14:paraId="62F801C1" w14:textId="77777777" w:rsidR="002A5D50" w:rsidRDefault="002A5D50" w:rsidP="002A5D50">
            <w:r>
              <w:t>• Use additional securing where necessary.</w:t>
            </w:r>
          </w:p>
          <w:p w14:paraId="5F683203" w14:textId="77777777" w:rsidR="002A5D50" w:rsidRDefault="002A5D50" w:rsidP="002A5D50">
            <w:r>
              <w:t>• Rest top of ladder against firm support.</w:t>
            </w:r>
          </w:p>
          <w:p w14:paraId="3B538252" w14:textId="77777777" w:rsidR="002A5D50" w:rsidRDefault="002A5D50" w:rsidP="002A5D50">
            <w:r>
              <w:t>• Wear appropriate footwear – shoes must be dry and free from grease.</w:t>
            </w:r>
          </w:p>
          <w:p w14:paraId="0DBB467B" w14:textId="77777777" w:rsidR="002A5D50" w:rsidRDefault="002A5D50" w:rsidP="002A5D50">
            <w:r>
              <w:t>• Store safely in an area where they are protected from the effects of heat, chemicals etc.</w:t>
            </w:r>
          </w:p>
          <w:p w14:paraId="648B831F" w14:textId="77777777" w:rsidR="002A5D50" w:rsidRDefault="002A5D50" w:rsidP="002A5D50">
            <w:r>
              <w:t>• Report defects and damage to Manager – damaged ladders or steps must not be used.</w:t>
            </w:r>
          </w:p>
          <w:p w14:paraId="57321D11" w14:textId="77777777" w:rsidR="002A5D50" w:rsidRDefault="002A5D50" w:rsidP="002A5D50">
            <w:r>
              <w:t>• Never move ladders whilst in use.</w:t>
            </w:r>
          </w:p>
          <w:p w14:paraId="38920917" w14:textId="77777777" w:rsidR="002A5D50" w:rsidRDefault="002A5D50" w:rsidP="002A5D50">
            <w:r>
              <w:t>• Do not overstretch whilst on a ladder; if the work is more than an arm’s length from the ladder, it must be repositioned.</w:t>
            </w:r>
          </w:p>
          <w:p w14:paraId="5573911E" w14:textId="6964DF16" w:rsidR="002A5D50" w:rsidRDefault="002A5D50" w:rsidP="002A5D50">
            <w:r>
              <w:t>• Contractors using the C</w:t>
            </w:r>
            <w:r w:rsidR="000A777A">
              <w:t>lub</w:t>
            </w:r>
            <w:r>
              <w:t xml:space="preserve"> equipment must comply with these control measures.</w:t>
            </w:r>
          </w:p>
          <w:p w14:paraId="4D931CF7" w14:textId="77777777" w:rsidR="002A5D50" w:rsidRDefault="002A5D50" w:rsidP="002A5D50">
            <w:r>
              <w:t>• Ladders must always be footed.</w:t>
            </w:r>
          </w:p>
          <w:p w14:paraId="1FCB0D3E" w14:textId="77777777" w:rsidR="00B94F2D" w:rsidRDefault="002A5D50" w:rsidP="002A5D50">
            <w:r>
              <w:t>• Carry out work at height risk assessment.</w:t>
            </w:r>
          </w:p>
        </w:tc>
      </w:tr>
    </w:tbl>
    <w:p w14:paraId="4BB81F26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629D795" w14:textId="77777777" w:rsidTr="00740AC9">
        <w:tc>
          <w:tcPr>
            <w:tcW w:w="9016" w:type="dxa"/>
          </w:tcPr>
          <w:p w14:paraId="718FD562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1F5CA8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1F5CA8">
              <w:rPr>
                <w:rFonts w:ascii="Verdana" w:hAnsi="Verdana" w:cs="Verdana"/>
                <w:color w:val="000000"/>
                <w:sz w:val="17"/>
                <w:szCs w:val="17"/>
              </w:rPr>
              <w:t>10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35FA15FA" w14:textId="77777777" w:rsidR="00CF0B6F" w:rsidRPr="00CF0B6F" w:rsidRDefault="001F5CA8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1E405F13" w14:textId="77777777" w:rsidR="00707D0A" w:rsidRDefault="00707D0A">
      <w:pPr>
        <w:rPr>
          <w:rStyle w:val="A14"/>
        </w:rPr>
      </w:pPr>
    </w:p>
    <w:p w14:paraId="268C1D9E" w14:textId="77777777" w:rsidR="007A205F" w:rsidRDefault="007A205F" w:rsidP="007A205F">
      <w:pPr>
        <w:rPr>
          <w:rStyle w:val="A14"/>
        </w:rPr>
      </w:pPr>
    </w:p>
    <w:p w14:paraId="6858F556" w14:textId="77777777" w:rsidR="007A205F" w:rsidRDefault="007A205F" w:rsidP="007A205F">
      <w:pPr>
        <w:rPr>
          <w:rStyle w:val="A14"/>
        </w:rPr>
      </w:pPr>
    </w:p>
    <w:p w14:paraId="37C8D443" w14:textId="77777777" w:rsidR="007A205F" w:rsidRDefault="007A205F" w:rsidP="007A205F">
      <w:pPr>
        <w:rPr>
          <w:rStyle w:val="A14"/>
        </w:rPr>
      </w:pPr>
    </w:p>
    <w:p w14:paraId="2E83D706" w14:textId="2E43C53F" w:rsidR="007A205F" w:rsidRDefault="007A205F" w:rsidP="007A205F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BB30A1">
        <w:rPr>
          <w:rStyle w:val="A14"/>
        </w:rPr>
        <w:t>Tim Aston</w:t>
      </w:r>
    </w:p>
    <w:p w14:paraId="12DCBC00" w14:textId="608C095F" w:rsidR="007A205F" w:rsidRDefault="007A205F" w:rsidP="007A205F">
      <w:pPr>
        <w:rPr>
          <w:rStyle w:val="A14"/>
        </w:rPr>
      </w:pPr>
      <w:r>
        <w:rPr>
          <w:rStyle w:val="A14"/>
        </w:rPr>
        <w:t xml:space="preserve">Date </w:t>
      </w:r>
      <w:r w:rsidR="00403C33" w:rsidRPr="00403C33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39251608" w14:textId="77777777" w:rsidR="007A205F" w:rsidRDefault="007A205F" w:rsidP="007A205F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05F" w14:paraId="11B0315F" w14:textId="77777777" w:rsidTr="007A205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610" w14:textId="390BAA94" w:rsidR="007A205F" w:rsidRDefault="00BB30A1">
            <w:r w:rsidRPr="00BB30A1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6C1" w14:textId="77777777" w:rsidR="007A205F" w:rsidRDefault="007A205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605" w14:textId="77777777" w:rsidR="007A205F" w:rsidRDefault="007A205F"/>
        </w:tc>
      </w:tr>
      <w:tr w:rsidR="007A205F" w14:paraId="5282915F" w14:textId="77777777" w:rsidTr="007A205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BCA" w14:textId="77777777" w:rsidR="007A205F" w:rsidRDefault="007A205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9A6" w14:textId="77777777" w:rsidR="007A205F" w:rsidRDefault="007A205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1A44" w14:textId="77777777" w:rsidR="007A205F" w:rsidRDefault="007A205F"/>
        </w:tc>
      </w:tr>
      <w:tr w:rsidR="007A205F" w14:paraId="11CE19F7" w14:textId="77777777" w:rsidTr="007A205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E4A" w14:textId="77777777" w:rsidR="007A205F" w:rsidRDefault="007A205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27C" w14:textId="77777777" w:rsidR="007A205F" w:rsidRDefault="007A205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494" w14:textId="77777777" w:rsidR="007A205F" w:rsidRDefault="007A205F"/>
        </w:tc>
      </w:tr>
    </w:tbl>
    <w:p w14:paraId="2AC6D50D" w14:textId="77777777" w:rsidR="00CF0B6F" w:rsidRDefault="00CF0B6F" w:rsidP="007A205F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C509" w14:textId="77777777" w:rsidR="00A937B9" w:rsidRDefault="00A937B9" w:rsidP="004C193D">
      <w:pPr>
        <w:spacing w:after="0" w:line="240" w:lineRule="auto"/>
      </w:pPr>
      <w:r>
        <w:separator/>
      </w:r>
    </w:p>
  </w:endnote>
  <w:endnote w:type="continuationSeparator" w:id="0">
    <w:p w14:paraId="65FCFDAD" w14:textId="77777777" w:rsidR="00A937B9" w:rsidRDefault="00A937B9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0FAB" w14:textId="77777777" w:rsidR="00A937B9" w:rsidRDefault="00A937B9" w:rsidP="004C193D">
      <w:pPr>
        <w:spacing w:after="0" w:line="240" w:lineRule="auto"/>
      </w:pPr>
      <w:r>
        <w:separator/>
      </w:r>
    </w:p>
  </w:footnote>
  <w:footnote w:type="continuationSeparator" w:id="0">
    <w:p w14:paraId="4C749890" w14:textId="77777777" w:rsidR="00A937B9" w:rsidRDefault="00A937B9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8265" w14:textId="70588F2A" w:rsidR="004C193D" w:rsidRDefault="000E4F76" w:rsidP="000E4F76">
    <w:pPr>
      <w:pStyle w:val="Default"/>
    </w:pPr>
    <w:r>
      <w:rPr>
        <w:noProof/>
      </w:rPr>
      <w:drawing>
        <wp:inline distT="0" distB="0" distL="0" distR="0" wp14:anchorId="542B6BBF" wp14:editId="7E864BDC">
          <wp:extent cx="1079500" cy="65012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253" cy="66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33615" w14:textId="77777777" w:rsidR="004C193D" w:rsidRPr="007A205F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7A205F">
      <w:rPr>
        <w:rStyle w:val="A2"/>
        <w:b w:val="0"/>
        <w:color w:val="0000FF"/>
        <w:sz w:val="40"/>
        <w:szCs w:val="40"/>
      </w:rPr>
      <w:t>Work Based Risk Assessments</w:t>
    </w:r>
  </w:p>
  <w:p w14:paraId="722E91DA" w14:textId="77777777" w:rsidR="00370CE4" w:rsidRPr="007A205F" w:rsidRDefault="00370CE4" w:rsidP="00370CE4">
    <w:pPr>
      <w:pStyle w:val="Default"/>
      <w:jc w:val="center"/>
      <w:rPr>
        <w:color w:val="0000FF"/>
      </w:rPr>
    </w:pPr>
    <w:r w:rsidRPr="007A205F">
      <w:rPr>
        <w:rFonts w:cs="Verdana"/>
        <w:b/>
        <w:bCs/>
        <w:color w:val="0000FF"/>
        <w:sz w:val="36"/>
        <w:szCs w:val="36"/>
      </w:rPr>
      <w:t>Ladders and Steps</w:t>
    </w:r>
  </w:p>
  <w:p w14:paraId="7F9E4A4F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A777A"/>
    <w:rsid w:val="000E4F76"/>
    <w:rsid w:val="00184740"/>
    <w:rsid w:val="001F5CA8"/>
    <w:rsid w:val="002A5D50"/>
    <w:rsid w:val="00370CE4"/>
    <w:rsid w:val="00403C33"/>
    <w:rsid w:val="004C193D"/>
    <w:rsid w:val="00707D0A"/>
    <w:rsid w:val="00740AC9"/>
    <w:rsid w:val="007A205F"/>
    <w:rsid w:val="00843E98"/>
    <w:rsid w:val="00A937B9"/>
    <w:rsid w:val="00AA2C8B"/>
    <w:rsid w:val="00B94F2D"/>
    <w:rsid w:val="00BB30A1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0D7A5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1F5CA8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2016-12-24T09:56:00Z</cp:lastPrinted>
  <dcterms:created xsi:type="dcterms:W3CDTF">2021-12-03T15:50:00Z</dcterms:created>
  <dcterms:modified xsi:type="dcterms:W3CDTF">2022-11-08T13:20:00Z</dcterms:modified>
</cp:coreProperties>
</file>